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4B4B" w:rsidRPr="00962F33" w:rsidRDefault="00230280">
      <w:pPr>
        <w:rPr>
          <w:rFonts w:ascii="Times New Roman" w:hAnsi="Times New Roman" w:cs="Times New Roman"/>
          <w:color w:val="4C4C4C"/>
          <w:sz w:val="44"/>
          <w:szCs w:val="44"/>
          <w:shd w:val="clear" w:color="auto" w:fill="FFFFFF"/>
        </w:rPr>
      </w:pPr>
      <w:r w:rsidRPr="00962F33">
        <w:rPr>
          <w:rFonts w:ascii="Times New Roman" w:hAnsi="Times New Roman" w:cs="Times New Roman"/>
          <w:color w:val="4C4C4C"/>
          <w:sz w:val="44"/>
          <w:szCs w:val="44"/>
          <w:shd w:val="clear" w:color="auto" w:fill="FFFFFF"/>
        </w:rPr>
        <w:t>Real-time Driver Drowsiness Detection using Deep Learning</w:t>
      </w:r>
    </w:p>
    <w:p w:rsidR="00230280" w:rsidRPr="00230280" w:rsidRDefault="00230280">
      <w:pPr>
        <w:rPr>
          <w:rFonts w:ascii="Times New Roman" w:hAnsi="Times New Roman" w:cs="Times New Roman"/>
          <w:sz w:val="24"/>
          <w:szCs w:val="24"/>
        </w:rPr>
      </w:pPr>
      <w:r w:rsidRPr="00230280">
        <w:rPr>
          <w:rFonts w:ascii="Times New Roman" w:hAnsi="Times New Roman" w:cs="Times New Roman"/>
          <w:sz w:val="24"/>
          <w:szCs w:val="24"/>
        </w:rPr>
        <w:t>Md. Tanvir Ahammed Dipu</w:t>
      </w:r>
      <w:r w:rsidRPr="00230280">
        <w:rPr>
          <w:rFonts w:ascii="Times New Roman" w:hAnsi="Times New Roman" w:cs="Times New Roman"/>
          <w:sz w:val="24"/>
          <w:szCs w:val="24"/>
        </w:rPr>
        <w:t xml:space="preserve">, </w:t>
      </w:r>
      <w:r w:rsidRPr="00230280">
        <w:rPr>
          <w:rFonts w:ascii="Times New Roman" w:hAnsi="Times New Roman" w:cs="Times New Roman"/>
          <w:sz w:val="24"/>
          <w:szCs w:val="24"/>
        </w:rPr>
        <w:t>Syeda Sumbul Hossain</w:t>
      </w:r>
      <w:r w:rsidRPr="00230280">
        <w:rPr>
          <w:rFonts w:ascii="Times New Roman" w:hAnsi="Times New Roman" w:cs="Times New Roman"/>
          <w:sz w:val="24"/>
          <w:szCs w:val="24"/>
        </w:rPr>
        <w:t xml:space="preserve">, </w:t>
      </w:r>
      <w:r w:rsidRPr="00230280">
        <w:rPr>
          <w:rFonts w:ascii="Times New Roman" w:hAnsi="Times New Roman" w:cs="Times New Roman"/>
          <w:sz w:val="24"/>
          <w:szCs w:val="24"/>
        </w:rPr>
        <w:t>Yeasir Arafa</w:t>
      </w:r>
      <w:r w:rsidRPr="00230280">
        <w:rPr>
          <w:rFonts w:ascii="Times New Roman" w:hAnsi="Times New Roman" w:cs="Times New Roman"/>
          <w:sz w:val="24"/>
          <w:szCs w:val="24"/>
        </w:rPr>
        <w:t xml:space="preserve">, </w:t>
      </w:r>
      <w:r w:rsidRPr="00230280">
        <w:rPr>
          <w:rFonts w:ascii="Times New Roman" w:hAnsi="Times New Roman" w:cs="Times New Roman"/>
          <w:sz w:val="24"/>
          <w:szCs w:val="24"/>
        </w:rPr>
        <w:t>Fatama Binta Rafiq</w:t>
      </w:r>
    </w:p>
    <w:p w:rsidR="00230280" w:rsidRPr="00230280" w:rsidRDefault="00230280" w:rsidP="00230280">
      <w:pPr>
        <w:spacing w:before="150" w:after="150" w:line="240" w:lineRule="auto"/>
        <w:jc w:val="both"/>
        <w:rPr>
          <w:rFonts w:ascii="Times New Roman" w:eastAsia="Times New Roman" w:hAnsi="Times New Roman" w:cs="Times New Roman"/>
          <w:color w:val="4C4C4C"/>
          <w:sz w:val="24"/>
          <w:szCs w:val="24"/>
        </w:rPr>
      </w:pPr>
      <w:r w:rsidRPr="00230280">
        <w:rPr>
          <w:rFonts w:ascii="Times New Roman" w:eastAsia="Times New Roman" w:hAnsi="Times New Roman" w:cs="Times New Roman"/>
          <w:color w:val="4C4C4C"/>
          <w:sz w:val="24"/>
          <w:szCs w:val="24"/>
        </w:rPr>
        <w:t>Abstract</w:t>
      </w:r>
    </w:p>
    <w:p w:rsidR="00230280" w:rsidRPr="00230280" w:rsidRDefault="00230280" w:rsidP="00230280">
      <w:pPr>
        <w:jc w:val="both"/>
        <w:rPr>
          <w:rFonts w:ascii="Times New Roman" w:hAnsi="Times New Roman" w:cs="Times New Roman"/>
          <w:color w:val="4C4C4C"/>
          <w:sz w:val="24"/>
          <w:szCs w:val="24"/>
          <w:shd w:val="clear" w:color="auto" w:fill="FFFFFF"/>
        </w:rPr>
      </w:pPr>
      <w:r w:rsidRPr="00230280">
        <w:rPr>
          <w:rFonts w:ascii="Times New Roman" w:hAnsi="Times New Roman" w:cs="Times New Roman"/>
          <w:color w:val="4C4C4C"/>
          <w:sz w:val="24"/>
          <w:szCs w:val="24"/>
          <w:shd w:val="clear" w:color="auto" w:fill="FFFFFF"/>
        </w:rPr>
        <w:t xml:space="preserve">Every year thousands of lives pass away worldwide due to vehicle accidents, and the main reason behind this is the drowsiness in drivers. A drowsiness detection system will help to reduce this accident and save many lives around the world. To defend this problem, we propose a methodology based on Convolutional Neural Networks (CNN) that illustrates drowsiness detection as a task to detect an object. It will detect and localize whether the eyes are open or close based on the </w:t>
      </w:r>
      <w:r w:rsidRPr="00230280">
        <w:rPr>
          <w:rFonts w:ascii="Times New Roman" w:hAnsi="Times New Roman" w:cs="Times New Roman"/>
          <w:color w:val="4C4C4C"/>
          <w:sz w:val="24"/>
          <w:szCs w:val="24"/>
          <w:shd w:val="clear" w:color="auto" w:fill="FFFFFF"/>
        </w:rPr>
        <w:t>real-time</w:t>
      </w:r>
      <w:r w:rsidRPr="00230280">
        <w:rPr>
          <w:rFonts w:ascii="Times New Roman" w:hAnsi="Times New Roman" w:cs="Times New Roman"/>
          <w:color w:val="4C4C4C"/>
          <w:sz w:val="24"/>
          <w:szCs w:val="24"/>
          <w:shd w:val="clear" w:color="auto" w:fill="FFFFFF"/>
        </w:rPr>
        <w:t xml:space="preserve"> video stream of drivers. The </w:t>
      </w:r>
      <w:r w:rsidRPr="00230280">
        <w:rPr>
          <w:rFonts w:ascii="Times New Roman" w:hAnsi="Times New Roman" w:cs="Times New Roman"/>
          <w:color w:val="4C4C4C"/>
          <w:sz w:val="24"/>
          <w:szCs w:val="24"/>
          <w:shd w:val="clear" w:color="auto" w:fill="FFFFFF"/>
        </w:rPr>
        <w:t>Mobile Net</w:t>
      </w:r>
      <w:r w:rsidRPr="00230280">
        <w:rPr>
          <w:rFonts w:ascii="Times New Roman" w:hAnsi="Times New Roman" w:cs="Times New Roman"/>
          <w:color w:val="4C4C4C"/>
          <w:sz w:val="24"/>
          <w:szCs w:val="24"/>
          <w:shd w:val="clear" w:color="auto" w:fill="FFFFFF"/>
        </w:rPr>
        <w:t xml:space="preserve"> CNN Architecture with Single Shot Multibox Detector is the technology used for this object detection task. A separate algorithm is used based on the output given by the SSD_MobileNet_v1 architecture. A dataset that consists of around 4500 images was labeled with the object’s face yawn, no-yawn, open eye, and closed eye to train the SSD_MobileNet_v1 Network. Around 600 randomly selected images are used to test the trained model using the PASCAL VOC metric. The proposed approach is to ensure better accuracy and computational efficiency. It is also affordable as it can process incoming video streams in real-time and does not need any expensive hardware support. There only needs a standalone camera to be implemented using cheap devices in cars using Raspberry Pi 3 or other IP cameras. </w:t>
      </w:r>
    </w:p>
    <w:p w:rsidR="00230280" w:rsidRPr="00962F33" w:rsidRDefault="00230280" w:rsidP="00962F33">
      <w:pPr>
        <w:rPr>
          <w:rFonts w:ascii="Times New Roman" w:hAnsi="Times New Roman" w:cs="Times New Roman"/>
          <w:b/>
          <w:bCs/>
          <w:color w:val="4C4C4C"/>
          <w:sz w:val="24"/>
          <w:szCs w:val="24"/>
          <w:shd w:val="clear" w:color="auto" w:fill="FFFFFF"/>
        </w:rPr>
      </w:pPr>
      <w:r w:rsidRPr="00230280">
        <w:rPr>
          <w:rFonts w:ascii="Times New Roman" w:hAnsi="Times New Roman" w:cs="Times New Roman"/>
          <w:b/>
          <w:bCs/>
          <w:color w:val="4C4C4C"/>
          <w:sz w:val="24"/>
          <w:szCs w:val="24"/>
          <w:shd w:val="clear" w:color="auto" w:fill="FFFFFF"/>
        </w:rPr>
        <w:t>Conference / Journal Link</w:t>
      </w:r>
      <w:bookmarkStart w:id="0" w:name="_GoBack"/>
      <w:bookmarkEnd w:id="0"/>
      <w:r w:rsidRPr="00230280">
        <w:rPr>
          <w:rFonts w:ascii="Times New Roman" w:eastAsia="Times New Roman" w:hAnsi="Times New Roman" w:cs="Times New Roman"/>
          <w:color w:val="4C4C4C"/>
          <w:sz w:val="24"/>
          <w:szCs w:val="24"/>
        </w:rPr>
        <w:fldChar w:fldCharType="begin"/>
      </w:r>
      <w:r w:rsidRPr="00230280">
        <w:rPr>
          <w:rFonts w:ascii="Times New Roman" w:eastAsia="Times New Roman" w:hAnsi="Times New Roman" w:cs="Times New Roman"/>
          <w:color w:val="4C4C4C"/>
          <w:sz w:val="24"/>
          <w:szCs w:val="24"/>
        </w:rPr>
        <w:instrText xml:space="preserve"> HYPERLINK "https://thesai.org/Downloads/Volume12No7/Paper_94-Real_time_Driver_Drowsiness_Detection_using_Deep_Learning.pdf" \t "_blank" </w:instrText>
      </w:r>
      <w:r w:rsidRPr="00230280">
        <w:rPr>
          <w:rFonts w:ascii="Times New Roman" w:eastAsia="Times New Roman" w:hAnsi="Times New Roman" w:cs="Times New Roman"/>
          <w:color w:val="4C4C4C"/>
          <w:sz w:val="24"/>
          <w:szCs w:val="24"/>
        </w:rPr>
        <w:fldChar w:fldCharType="separate"/>
      </w:r>
      <w:r w:rsidRPr="00230280">
        <w:rPr>
          <w:rFonts w:ascii="Times New Roman" w:eastAsia="Times New Roman" w:hAnsi="Times New Roman" w:cs="Times New Roman"/>
          <w:color w:val="424242"/>
          <w:sz w:val="24"/>
          <w:szCs w:val="24"/>
        </w:rPr>
        <w:br/>
        <w:t>https://thesai.org/Downloads/Volume12No7/Paper_94-Real_time_Driver_Drowsiness_Detection_using_Deep_</w:t>
      </w:r>
      <w:r w:rsidRPr="00230280">
        <w:rPr>
          <w:rFonts w:ascii="Times New Roman" w:eastAsia="Times New Roman" w:hAnsi="Times New Roman" w:cs="Times New Roman"/>
          <w:color w:val="4C4C4C"/>
          <w:sz w:val="24"/>
          <w:szCs w:val="24"/>
        </w:rPr>
        <w:fldChar w:fldCharType="end"/>
      </w:r>
    </w:p>
    <w:p w:rsidR="00230280" w:rsidRPr="00230280" w:rsidRDefault="00230280">
      <w:pPr>
        <w:rPr>
          <w:rFonts w:ascii="Times New Roman" w:hAnsi="Times New Roman" w:cs="Times New Roman"/>
          <w:sz w:val="24"/>
          <w:szCs w:val="24"/>
        </w:rPr>
      </w:pPr>
    </w:p>
    <w:sectPr w:rsidR="00230280" w:rsidRPr="002302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280"/>
    <w:rsid w:val="00230280"/>
    <w:rsid w:val="00564B4B"/>
    <w:rsid w:val="00962F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5A8557-F42C-4E4A-B938-5C26C13E9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3028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4480292">
      <w:bodyDiv w:val="1"/>
      <w:marLeft w:val="0"/>
      <w:marRight w:val="0"/>
      <w:marTop w:val="0"/>
      <w:marBottom w:val="0"/>
      <w:divBdr>
        <w:top w:val="none" w:sz="0" w:space="0" w:color="auto"/>
        <w:left w:val="none" w:sz="0" w:space="0" w:color="auto"/>
        <w:bottom w:val="none" w:sz="0" w:space="0" w:color="auto"/>
        <w:right w:val="none" w:sz="0" w:space="0" w:color="auto"/>
      </w:divBdr>
    </w:div>
    <w:div w:id="1404837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259</Words>
  <Characters>1477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2022-03-14T09:10:00Z</dcterms:created>
  <dcterms:modified xsi:type="dcterms:W3CDTF">2022-03-14T09:26:00Z</dcterms:modified>
</cp:coreProperties>
</file>