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9F239F" w:rsidRDefault="009F239F" w:rsidP="009F239F">
      <w:pPr>
        <w:spacing w:before="150" w:after="150" w:line="240" w:lineRule="auto"/>
        <w:rPr>
          <w:rFonts w:ascii="Times New Roman" w:eastAsia="Times New Roman" w:hAnsi="Times New Roman" w:cs="Times New Roman"/>
          <w:color w:val="4C4C4C"/>
          <w:sz w:val="40"/>
          <w:szCs w:val="40"/>
        </w:rPr>
      </w:pPr>
      <w:r w:rsidRPr="009F239F">
        <w:rPr>
          <w:rFonts w:ascii="Times New Roman" w:eastAsia="Times New Roman" w:hAnsi="Times New Roman" w:cs="Times New Roman"/>
          <w:color w:val="4C4C4C"/>
          <w:sz w:val="40"/>
          <w:szCs w:val="40"/>
        </w:rPr>
        <w:t>Machine Learning Based Slow Learner Prediction in Educational Sector</w:t>
      </w:r>
    </w:p>
    <w:p w:rsidR="009F239F" w:rsidRPr="009F239F" w:rsidRDefault="009F239F" w:rsidP="009F239F">
      <w:pPr>
        <w:shd w:val="clear" w:color="auto" w:fill="FFFFFF"/>
        <w:spacing w:before="100" w:beforeAutospacing="1" w:after="100" w:afterAutospacing="1" w:line="240" w:lineRule="auto"/>
        <w:ind w:left="-75"/>
        <w:jc w:val="both"/>
        <w:rPr>
          <w:rFonts w:ascii="Times New Roman" w:eastAsia="Times New Roman" w:hAnsi="Times New Roman" w:cs="Times New Roman"/>
          <w:color w:val="2E74B5" w:themeColor="accent1" w:themeShade="BF"/>
          <w:sz w:val="24"/>
          <w:szCs w:val="24"/>
        </w:rPr>
      </w:pPr>
    </w:p>
    <w:p w:rsidR="009F239F" w:rsidRPr="009F239F" w:rsidRDefault="009F239F" w:rsidP="009F239F">
      <w:pPr>
        <w:shd w:val="clear" w:color="auto" w:fill="FFFFFF"/>
        <w:spacing w:before="100" w:beforeAutospacing="1" w:after="100" w:afterAutospacing="1" w:line="240" w:lineRule="auto"/>
        <w:ind w:left="-75"/>
        <w:jc w:val="both"/>
        <w:rPr>
          <w:rFonts w:ascii="Times New Roman" w:eastAsia="Times New Roman" w:hAnsi="Times New Roman" w:cs="Times New Roman"/>
          <w:color w:val="2E74B5" w:themeColor="accent1" w:themeShade="BF"/>
          <w:sz w:val="24"/>
          <w:szCs w:val="24"/>
        </w:rPr>
      </w:pPr>
      <w:r w:rsidRPr="009F239F">
        <w:rPr>
          <w:rFonts w:ascii="Times New Roman" w:eastAsia="Times New Roman" w:hAnsi="Times New Roman" w:cs="Times New Roman"/>
          <w:color w:val="2E74B5" w:themeColor="accent1" w:themeShade="BF"/>
          <w:sz w:val="24"/>
          <w:szCs w:val="24"/>
        </w:rPr>
        <w:t xml:space="preserve"> Ela, N.N., Jahan, N.</w:t>
      </w:r>
    </w:p>
    <w:p w:rsidR="006A2CB9" w:rsidRPr="009F239F" w:rsidRDefault="006A2CB9" w:rsidP="009F239F">
      <w:pPr>
        <w:spacing w:before="150" w:after="150" w:line="240" w:lineRule="auto"/>
        <w:jc w:val="both"/>
        <w:rPr>
          <w:rFonts w:ascii="Times New Roman" w:eastAsia="Times New Roman" w:hAnsi="Times New Roman" w:cs="Times New Roman"/>
          <w:color w:val="4C4C4C"/>
          <w:sz w:val="24"/>
          <w:szCs w:val="24"/>
        </w:rPr>
      </w:pPr>
    </w:p>
    <w:p w:rsidR="001C5DE9" w:rsidRPr="009F239F" w:rsidRDefault="001C5DE9" w:rsidP="009F239F">
      <w:pPr>
        <w:spacing w:before="150" w:after="150" w:line="240" w:lineRule="auto"/>
        <w:jc w:val="both"/>
        <w:rPr>
          <w:rFonts w:ascii="Times New Roman" w:eastAsia="Times New Roman" w:hAnsi="Times New Roman" w:cs="Times New Roman"/>
          <w:b/>
          <w:color w:val="4C4C4C"/>
          <w:sz w:val="24"/>
          <w:szCs w:val="24"/>
        </w:rPr>
      </w:pPr>
      <w:r w:rsidRPr="009F239F">
        <w:rPr>
          <w:rFonts w:ascii="Times New Roman" w:eastAsia="Times New Roman" w:hAnsi="Times New Roman" w:cs="Times New Roman"/>
          <w:b/>
          <w:color w:val="4C4C4C"/>
          <w:sz w:val="24"/>
          <w:szCs w:val="24"/>
        </w:rPr>
        <w:t>Abstract:</w:t>
      </w:r>
    </w:p>
    <w:p w:rsidR="009F239F" w:rsidRPr="009F239F" w:rsidRDefault="009F239F" w:rsidP="009F239F">
      <w:pPr>
        <w:pStyle w:val="NormalWeb"/>
        <w:jc w:val="both"/>
        <w:rPr>
          <w:color w:val="323232"/>
        </w:rPr>
      </w:pPr>
      <w:r w:rsidRPr="009F239F">
        <w:rPr>
          <w:color w:val="323232"/>
        </w:rPr>
        <w:t>The educational sector has been proved to be a major sector where improvement measures are a must to develop the system and the curriculum which changes in every few years. Students state that in order to cope with the changing curriculum every now and then, Education is said to be the backbone of a nation. If the students are falling behind that means the nation is falling behind. Therefore, it is necessary to guide student for their betterment which will help us to achieve a strong backbone. Our purpose of the study is to predict the slow learner among the university level learners which is the crucial stage of their study life and the step where they must acquire skills to face the professional life. The proposed study has collected data from the computer science and engineering department students. In order to achieve the better outcome, machine learning algorithms have been applied and finally 98% accuracy has been obtained. © 2021 IEEE.</w:t>
      </w:r>
    </w:p>
    <w:p w:rsidR="001C5DE9" w:rsidRPr="009F239F" w:rsidRDefault="001C5DE9" w:rsidP="009F239F">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9F239F">
        <w:rPr>
          <w:rFonts w:ascii="Times New Roman" w:hAnsi="Times New Roman" w:cs="Times New Roman"/>
          <w:b/>
          <w:bCs/>
          <w:color w:val="4C4C4C"/>
          <w:sz w:val="24"/>
          <w:szCs w:val="24"/>
          <w:shd w:val="clear" w:color="auto" w:fill="FFFFFF"/>
        </w:rPr>
        <w:t>Conference / Journal Link:</w:t>
      </w:r>
    </w:p>
    <w:bookmarkStart w:id="1" w:name="cj_link"/>
    <w:p w:rsidR="001C5DE9" w:rsidRPr="009F239F" w:rsidRDefault="009F239F" w:rsidP="009F239F">
      <w:pPr>
        <w:spacing w:before="150"/>
        <w:jc w:val="both"/>
        <w:rPr>
          <w:rFonts w:ascii="Times New Roman" w:hAnsi="Times New Roman" w:cs="Times New Roman"/>
          <w:b/>
          <w:color w:val="2E74B5" w:themeColor="accent1" w:themeShade="BF"/>
          <w:sz w:val="24"/>
          <w:szCs w:val="24"/>
        </w:rPr>
      </w:pPr>
      <w:r w:rsidRPr="009F239F">
        <w:rPr>
          <w:rFonts w:ascii="Times New Roman" w:hAnsi="Times New Roman" w:cs="Times New Roman"/>
          <w:color w:val="2E74B5" w:themeColor="accent1" w:themeShade="BF"/>
          <w:sz w:val="24"/>
          <w:szCs w:val="24"/>
        </w:rPr>
        <w:fldChar w:fldCharType="begin"/>
      </w:r>
      <w:r w:rsidRPr="009F239F">
        <w:rPr>
          <w:rFonts w:ascii="Times New Roman" w:hAnsi="Times New Roman" w:cs="Times New Roman"/>
          <w:color w:val="2E74B5" w:themeColor="accent1" w:themeShade="BF"/>
          <w:sz w:val="24"/>
          <w:szCs w:val="24"/>
        </w:rPr>
        <w:instrText xml:space="preserve"> HYPERLINK "https://www.scopus.com/record/display.uri?eid=2-s2.0-85113473062&amp;doi=10.1109%2fICOEI51242.2021.9452841&amp;origin=inward&amp;txGid=af614d3d24f4f03992bf81526b5208cd" \t "_blank" </w:instrText>
      </w:r>
      <w:r w:rsidRPr="009F239F">
        <w:rPr>
          <w:rFonts w:ascii="Times New Roman" w:hAnsi="Times New Roman" w:cs="Times New Roman"/>
          <w:color w:val="2E74B5" w:themeColor="accent1" w:themeShade="BF"/>
          <w:sz w:val="24"/>
          <w:szCs w:val="24"/>
        </w:rPr>
        <w:fldChar w:fldCharType="separate"/>
      </w:r>
      <w:r w:rsidRPr="009F239F">
        <w:rPr>
          <w:rStyle w:val="Hyperlink"/>
          <w:rFonts w:ascii="Times New Roman" w:hAnsi="Times New Roman" w:cs="Times New Roman"/>
          <w:color w:val="2E74B5" w:themeColor="accent1" w:themeShade="BF"/>
          <w:sz w:val="24"/>
          <w:szCs w:val="24"/>
          <w:u w:val="none"/>
          <w:shd w:val="clear" w:color="auto" w:fill="FFFFFF"/>
        </w:rPr>
        <w:t>https://www.scopus.com/record/display.uri?eid=2-s2.0-85113473062&amp;doi=10.1109%2fICOEI51242.2021.9452841&amp;origin=inward&amp;txGid=af614d3d24f4f03992bf81526b5208cd</w:t>
      </w:r>
      <w:r w:rsidRPr="009F239F">
        <w:rPr>
          <w:rFonts w:ascii="Times New Roman" w:hAnsi="Times New Roman" w:cs="Times New Roman"/>
          <w:color w:val="2E74B5" w:themeColor="accent1" w:themeShade="BF"/>
          <w:sz w:val="24"/>
          <w:szCs w:val="24"/>
        </w:rPr>
        <w:fldChar w:fldCharType="end"/>
      </w:r>
      <w:bookmarkEnd w:id="1"/>
    </w:p>
    <w:p w:rsidR="009F239F" w:rsidRPr="009F239F" w:rsidRDefault="009F239F" w:rsidP="009F239F">
      <w:pPr>
        <w:spacing w:before="150"/>
        <w:jc w:val="both"/>
        <w:rPr>
          <w:rFonts w:ascii="Times New Roman" w:hAnsi="Times New Roman" w:cs="Times New Roman"/>
          <w:b/>
          <w:color w:val="4C4C4C"/>
          <w:sz w:val="24"/>
          <w:szCs w:val="24"/>
        </w:rPr>
      </w:pPr>
    </w:p>
    <w:p w:rsidR="001C5DE9" w:rsidRPr="009F239F" w:rsidRDefault="001C5DE9" w:rsidP="009F239F">
      <w:pPr>
        <w:spacing w:before="150"/>
        <w:jc w:val="both"/>
        <w:rPr>
          <w:rFonts w:ascii="Times New Roman" w:hAnsi="Times New Roman" w:cs="Times New Roman"/>
          <w:b/>
          <w:color w:val="4C4C4C"/>
          <w:sz w:val="24"/>
          <w:szCs w:val="24"/>
        </w:rPr>
      </w:pPr>
      <w:r w:rsidRPr="009F239F">
        <w:rPr>
          <w:rFonts w:ascii="Times New Roman" w:hAnsi="Times New Roman" w:cs="Times New Roman"/>
          <w:b/>
          <w:color w:val="4C4C4C"/>
          <w:sz w:val="24"/>
          <w:szCs w:val="24"/>
        </w:rPr>
        <w:t>DOI:</w:t>
      </w:r>
    </w:p>
    <w:p w:rsidR="009F239F" w:rsidRPr="009F239F" w:rsidRDefault="009F239F" w:rsidP="009F239F">
      <w:pPr>
        <w:spacing w:before="150"/>
        <w:jc w:val="both"/>
        <w:rPr>
          <w:rFonts w:ascii="Times New Roman" w:hAnsi="Times New Roman" w:cs="Times New Roman"/>
          <w:b/>
          <w:color w:val="2E74B5" w:themeColor="accent1" w:themeShade="BF"/>
          <w:sz w:val="24"/>
          <w:szCs w:val="24"/>
        </w:rPr>
      </w:pPr>
      <w:r w:rsidRPr="009F239F">
        <w:rPr>
          <w:rFonts w:ascii="Times New Roman" w:hAnsi="Times New Roman" w:cs="Times New Roman"/>
          <w:color w:val="2E74B5" w:themeColor="accent1" w:themeShade="BF"/>
          <w:sz w:val="24"/>
          <w:szCs w:val="24"/>
          <w:shd w:val="clear" w:color="auto" w:fill="FFFFFF"/>
        </w:rPr>
        <w:t>10.1109/ICOEI51242.2021.9452841</w:t>
      </w:r>
    </w:p>
    <w:p w:rsidR="00D0008B" w:rsidRPr="009F239F" w:rsidRDefault="00D0008B" w:rsidP="009F239F">
      <w:pPr>
        <w:jc w:val="both"/>
        <w:rPr>
          <w:rFonts w:ascii="Times New Roman" w:hAnsi="Times New Roman" w:cs="Times New Roman"/>
          <w:sz w:val="24"/>
          <w:szCs w:val="24"/>
        </w:rPr>
      </w:pPr>
    </w:p>
    <w:sectPr w:rsidR="00D0008B" w:rsidRPr="009F23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1209E7"/>
    <w:multiLevelType w:val="multilevel"/>
    <w:tmpl w:val="3AEA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649A5"/>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239F"/>
    <w:rsid w:val="00A67C2C"/>
    <w:rsid w:val="00AA75A4"/>
    <w:rsid w:val="00B86303"/>
    <w:rsid w:val="00B930C5"/>
    <w:rsid w:val="00BA5F16"/>
    <w:rsid w:val="00BB33BF"/>
    <w:rsid w:val="00BD4B8D"/>
    <w:rsid w:val="00BE3412"/>
    <w:rsid w:val="00C02829"/>
    <w:rsid w:val="00C44F43"/>
    <w:rsid w:val="00CA08FE"/>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9F23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eviewtxt">
    <w:name w:val="previewtxt"/>
    <w:basedOn w:val="DefaultParagraphFont"/>
    <w:rsid w:val="009F239F"/>
  </w:style>
  <w:style w:type="character" w:customStyle="1" w:styleId="guestview">
    <w:name w:val="guestview"/>
    <w:basedOn w:val="DefaultParagraphFont"/>
    <w:rsid w:val="009F2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227780">
      <w:bodyDiv w:val="1"/>
      <w:marLeft w:val="0"/>
      <w:marRight w:val="0"/>
      <w:marTop w:val="0"/>
      <w:marBottom w:val="0"/>
      <w:divBdr>
        <w:top w:val="none" w:sz="0" w:space="0" w:color="auto"/>
        <w:left w:val="none" w:sz="0" w:space="0" w:color="auto"/>
        <w:bottom w:val="none" w:sz="0" w:space="0" w:color="auto"/>
        <w:right w:val="none" w:sz="0" w:space="0" w:color="auto"/>
      </w:divBdr>
    </w:div>
    <w:div w:id="150813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218</Words>
  <Characters>1248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2022-04-03T05:48:00Z</dcterms:created>
  <dcterms:modified xsi:type="dcterms:W3CDTF">2022-04-05T03:49:00Z</dcterms:modified>
</cp:coreProperties>
</file>